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54" w:rsidRDefault="00570E54" w:rsidP="007668AC">
      <w:pPr>
        <w:rPr>
          <w:b/>
          <w:bCs/>
          <w:color w:val="000000"/>
          <w:sz w:val="28"/>
          <w:szCs w:val="28"/>
        </w:rPr>
      </w:pPr>
    </w:p>
    <w:p w:rsidR="00570E54" w:rsidRDefault="00570E54" w:rsidP="007668AC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0" t="0" r="0" b="0"/>
            <wp:docPr id="1" name="Рисунок 1" descr="C:\Users\Директор\Desktop\тит листы\im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 листы\img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0E54" w:rsidRDefault="00570E54" w:rsidP="007668AC">
      <w:pPr>
        <w:rPr>
          <w:b/>
          <w:bCs/>
          <w:color w:val="000000"/>
          <w:sz w:val="28"/>
          <w:szCs w:val="28"/>
        </w:rPr>
      </w:pPr>
    </w:p>
    <w:p w:rsidR="00570E54" w:rsidRDefault="00570E54" w:rsidP="007668AC">
      <w:pPr>
        <w:rPr>
          <w:b/>
          <w:bCs/>
          <w:color w:val="000000"/>
          <w:sz w:val="28"/>
          <w:szCs w:val="28"/>
        </w:rPr>
      </w:pPr>
    </w:p>
    <w:p w:rsidR="00570E54" w:rsidRDefault="00570E54" w:rsidP="007668AC">
      <w:pPr>
        <w:rPr>
          <w:b/>
          <w:bCs/>
          <w:color w:val="000000"/>
          <w:sz w:val="28"/>
          <w:szCs w:val="28"/>
        </w:rPr>
      </w:pPr>
    </w:p>
    <w:p w:rsidR="00570E54" w:rsidRDefault="00570E54" w:rsidP="007668AC">
      <w:pPr>
        <w:rPr>
          <w:b/>
          <w:bCs/>
          <w:color w:val="000000"/>
          <w:sz w:val="28"/>
          <w:szCs w:val="28"/>
        </w:rPr>
      </w:pPr>
    </w:p>
    <w:p w:rsidR="007668AC" w:rsidRDefault="007668AC" w:rsidP="007668A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Пояснительная записка.</w:t>
      </w:r>
    </w:p>
    <w:p w:rsidR="007668AC" w:rsidRDefault="007668AC" w:rsidP="007668AC">
      <w:pPr>
        <w:rPr>
          <w:b/>
          <w:bCs/>
          <w:color w:val="000000"/>
          <w:sz w:val="28"/>
          <w:szCs w:val="28"/>
        </w:rPr>
      </w:pPr>
    </w:p>
    <w:p w:rsidR="007668AC" w:rsidRPr="007668AC" w:rsidRDefault="0041601C" w:rsidP="00D206C1">
      <w:pPr>
        <w:jc w:val="both"/>
        <w:rPr>
          <w:sz w:val="24"/>
          <w:szCs w:val="24"/>
        </w:rPr>
      </w:pPr>
      <w:r w:rsidRPr="007668AC">
        <w:rPr>
          <w:b/>
          <w:bCs/>
          <w:color w:val="000000"/>
          <w:sz w:val="24"/>
          <w:szCs w:val="24"/>
        </w:rPr>
        <w:t xml:space="preserve">     </w:t>
      </w:r>
      <w:r w:rsidR="007668AC" w:rsidRPr="007668AC">
        <w:rPr>
          <w:sz w:val="24"/>
          <w:szCs w:val="24"/>
        </w:rPr>
        <w:t>Настоящая программа кружка разработана в условиях реализации ФГОС нового поколения. В основу разработки программы положены следующие документы:</w:t>
      </w:r>
    </w:p>
    <w:p w:rsidR="007668AC" w:rsidRPr="007668AC" w:rsidRDefault="007668AC" w:rsidP="00D206C1">
      <w:pPr>
        <w:jc w:val="both"/>
        <w:rPr>
          <w:sz w:val="24"/>
          <w:szCs w:val="24"/>
        </w:rPr>
      </w:pPr>
      <w:r w:rsidRPr="007668AC">
        <w:rPr>
          <w:sz w:val="24"/>
          <w:szCs w:val="24"/>
        </w:rPr>
        <w:t>-Концепция интеллектуально-познавательного воспитания российских школьников</w:t>
      </w:r>
    </w:p>
    <w:p w:rsidR="007668AC" w:rsidRPr="007668AC" w:rsidRDefault="007668AC" w:rsidP="00D206C1">
      <w:pPr>
        <w:jc w:val="both"/>
        <w:rPr>
          <w:sz w:val="24"/>
          <w:szCs w:val="24"/>
        </w:rPr>
      </w:pPr>
      <w:r w:rsidRPr="007668AC">
        <w:rPr>
          <w:sz w:val="24"/>
          <w:szCs w:val="24"/>
        </w:rPr>
        <w:t>-Концепция Федеральных государственных образовательных стандартов нового поколения</w:t>
      </w:r>
    </w:p>
    <w:p w:rsidR="007668AC" w:rsidRPr="007668AC" w:rsidRDefault="007668AC" w:rsidP="00D206C1">
      <w:pPr>
        <w:jc w:val="both"/>
        <w:rPr>
          <w:sz w:val="24"/>
          <w:szCs w:val="24"/>
        </w:rPr>
      </w:pPr>
      <w:r w:rsidRPr="007668AC">
        <w:rPr>
          <w:sz w:val="24"/>
          <w:szCs w:val="24"/>
        </w:rPr>
        <w:t>-Федеральный государственный образовательный стандарт среднего общего образования</w:t>
      </w:r>
    </w:p>
    <w:p w:rsidR="007668AC" w:rsidRDefault="007668AC" w:rsidP="00D206C1">
      <w:pPr>
        <w:pStyle w:val="ac"/>
        <w:ind w:firstLine="709"/>
        <w:jc w:val="both"/>
        <w:rPr>
          <w:rFonts w:eastAsia="Times New Roman"/>
          <w:b/>
          <w:sz w:val="24"/>
          <w:szCs w:val="24"/>
        </w:rPr>
      </w:pPr>
      <w:r w:rsidRPr="007668AC">
        <w:rPr>
          <w:sz w:val="24"/>
          <w:szCs w:val="24"/>
        </w:rPr>
        <w:t xml:space="preserve">Программа разработана с </w:t>
      </w:r>
      <w:proofErr w:type="gramStart"/>
      <w:r w:rsidRPr="007668AC">
        <w:rPr>
          <w:sz w:val="24"/>
          <w:szCs w:val="24"/>
        </w:rPr>
        <w:t>соответствии</w:t>
      </w:r>
      <w:proofErr w:type="gramEnd"/>
      <w:r w:rsidRPr="007668AC">
        <w:rPr>
          <w:sz w:val="24"/>
          <w:szCs w:val="24"/>
        </w:rPr>
        <w:t xml:space="preserve">  с новыми требованиями ФГОС основного общего образования  второго поколения.</w:t>
      </w:r>
      <w:r w:rsidRPr="007668AC">
        <w:rPr>
          <w:rFonts w:eastAsia="Times New Roman"/>
          <w:b/>
          <w:sz w:val="24"/>
          <w:szCs w:val="24"/>
        </w:rPr>
        <w:t xml:space="preserve"> </w:t>
      </w:r>
    </w:p>
    <w:p w:rsidR="007668AC" w:rsidRPr="007668AC" w:rsidRDefault="007668AC" w:rsidP="00D206C1">
      <w:pPr>
        <w:pStyle w:val="ac"/>
        <w:jc w:val="both"/>
        <w:rPr>
          <w:rFonts w:eastAsia="Times New Roman"/>
          <w:b/>
          <w:sz w:val="24"/>
          <w:szCs w:val="24"/>
        </w:rPr>
      </w:pPr>
      <w:r w:rsidRPr="007668AC">
        <w:rPr>
          <w:rFonts w:eastAsia="Times New Roman"/>
          <w:b/>
          <w:sz w:val="24"/>
          <w:szCs w:val="24"/>
        </w:rPr>
        <w:t xml:space="preserve"> На уровне предметного воспитания создаются условия для воспитания:</w:t>
      </w:r>
    </w:p>
    <w:p w:rsidR="007668AC" w:rsidRPr="007668AC" w:rsidRDefault="007668AC" w:rsidP="00D206C1">
      <w:pPr>
        <w:pStyle w:val="ac"/>
        <w:ind w:firstLine="709"/>
        <w:jc w:val="both"/>
        <w:rPr>
          <w:rFonts w:eastAsia="Times New Roman"/>
          <w:sz w:val="24"/>
          <w:szCs w:val="24"/>
        </w:rPr>
      </w:pPr>
      <w:r w:rsidRPr="007668AC">
        <w:rPr>
          <w:rFonts w:eastAsia="Times New Roman"/>
          <w:sz w:val="24"/>
          <w:szCs w:val="24"/>
        </w:rPr>
        <w:t>патриотизма: через активное познание географии  своей страны и других стран и народов;</w:t>
      </w:r>
    </w:p>
    <w:p w:rsidR="007668AC" w:rsidRPr="007668AC" w:rsidRDefault="007668AC" w:rsidP="00D206C1">
      <w:pPr>
        <w:pStyle w:val="ac"/>
        <w:ind w:firstLine="709"/>
        <w:jc w:val="both"/>
        <w:rPr>
          <w:rFonts w:eastAsia="Times New Roman"/>
          <w:sz w:val="24"/>
          <w:szCs w:val="24"/>
        </w:rPr>
      </w:pPr>
      <w:r w:rsidRPr="007668AC">
        <w:rPr>
          <w:rFonts w:eastAsia="Times New Roman"/>
          <w:sz w:val="24"/>
          <w:szCs w:val="24"/>
        </w:rPr>
        <w:t>трудолюбия, творческого отношения к учению, труду, жизни;</w:t>
      </w:r>
    </w:p>
    <w:p w:rsidR="007668AC" w:rsidRPr="007668AC" w:rsidRDefault="007668AC" w:rsidP="00D206C1">
      <w:pPr>
        <w:pStyle w:val="ac"/>
        <w:ind w:firstLine="709"/>
        <w:jc w:val="both"/>
        <w:rPr>
          <w:rFonts w:eastAsia="Times New Roman"/>
          <w:sz w:val="24"/>
          <w:szCs w:val="24"/>
        </w:rPr>
      </w:pPr>
      <w:r w:rsidRPr="007668AC">
        <w:rPr>
          <w:rFonts w:eastAsia="Times New Roman"/>
          <w:sz w:val="24"/>
          <w:szCs w:val="24"/>
        </w:rPr>
        <w:t xml:space="preserve">ценностного отношения к </w:t>
      </w:r>
      <w:proofErr w:type="gramStart"/>
      <w:r w:rsidRPr="007668AC">
        <w:rPr>
          <w:rFonts w:eastAsia="Times New Roman"/>
          <w:sz w:val="24"/>
          <w:szCs w:val="24"/>
        </w:rPr>
        <w:t>прекрасному</w:t>
      </w:r>
      <w:proofErr w:type="gramEnd"/>
      <w:r w:rsidRPr="007668AC">
        <w:rPr>
          <w:rFonts w:eastAsia="Times New Roman"/>
          <w:sz w:val="24"/>
          <w:szCs w:val="24"/>
        </w:rPr>
        <w:t>, формирования представления об экологической культуре;</w:t>
      </w:r>
    </w:p>
    <w:p w:rsidR="007668AC" w:rsidRPr="007668AC" w:rsidRDefault="007668AC" w:rsidP="00D206C1">
      <w:pPr>
        <w:jc w:val="both"/>
        <w:rPr>
          <w:rFonts w:eastAsiaTheme="minorHAnsi"/>
          <w:sz w:val="24"/>
          <w:szCs w:val="24"/>
        </w:rPr>
      </w:pPr>
      <w:r w:rsidRPr="007668AC">
        <w:rPr>
          <w:sz w:val="24"/>
          <w:szCs w:val="24"/>
        </w:rPr>
        <w:t>ценностного отношения к  окружающей среде и социально-ответственному поведению в ней;</w:t>
      </w:r>
    </w:p>
    <w:p w:rsidR="00FF4217" w:rsidRDefault="007668AC" w:rsidP="00D206C1">
      <w:pPr>
        <w:pStyle w:val="ac"/>
        <w:ind w:firstLine="709"/>
        <w:jc w:val="both"/>
        <w:rPr>
          <w:sz w:val="24"/>
          <w:szCs w:val="24"/>
        </w:rPr>
      </w:pPr>
      <w:r w:rsidRPr="007668AC">
        <w:rPr>
          <w:rFonts w:eastAsia="Times New Roman"/>
          <w:sz w:val="24"/>
          <w:szCs w:val="24"/>
        </w:rPr>
        <w:t xml:space="preserve"> </w:t>
      </w:r>
      <w:r w:rsidRPr="007668AC">
        <w:rPr>
          <w:b/>
          <w:sz w:val="24"/>
          <w:szCs w:val="24"/>
        </w:rPr>
        <w:t>Актуальность программы</w:t>
      </w:r>
      <w:r w:rsidRPr="007668AC">
        <w:rPr>
          <w:sz w:val="24"/>
          <w:szCs w:val="24"/>
        </w:rPr>
        <w:t xml:space="preserve"> определяется не только требованиями ФГОС ООО.  В результате выполнения программы предусматривается повышение географических знаний,  приобретение практических умений и навыков работы  с картой, со справочной, научн</w:t>
      </w:r>
      <w:proofErr w:type="gramStart"/>
      <w:r w:rsidRPr="007668AC">
        <w:rPr>
          <w:sz w:val="24"/>
          <w:szCs w:val="24"/>
        </w:rPr>
        <w:t>о-</w:t>
      </w:r>
      <w:proofErr w:type="gramEnd"/>
      <w:r w:rsidRPr="007668AC">
        <w:rPr>
          <w:sz w:val="24"/>
          <w:szCs w:val="24"/>
        </w:rPr>
        <w:t xml:space="preserve"> популярной литературой, Интернет- ресурсами. Программа предполагает повышение интереса учащихся к предмету. Участие в общешкольных мероприятиях, олимпиадах и в конкурсах различного  уровня,  конференциях.  </w:t>
      </w:r>
    </w:p>
    <w:p w:rsidR="007668AC" w:rsidRPr="007668AC" w:rsidRDefault="007668AC" w:rsidP="00D206C1">
      <w:pPr>
        <w:pStyle w:val="ac"/>
        <w:ind w:firstLine="709"/>
        <w:jc w:val="both"/>
        <w:rPr>
          <w:sz w:val="24"/>
          <w:szCs w:val="24"/>
        </w:rPr>
      </w:pPr>
      <w:proofErr w:type="gramStart"/>
      <w:r w:rsidRPr="007668AC">
        <w:rPr>
          <w:b/>
          <w:sz w:val="24"/>
          <w:szCs w:val="24"/>
        </w:rPr>
        <w:t>Новизна</w:t>
      </w:r>
      <w:r w:rsidRPr="007668AC">
        <w:rPr>
          <w:sz w:val="24"/>
          <w:szCs w:val="24"/>
        </w:rPr>
        <w:t xml:space="preserve"> данной программы в том, что программа является комплексной и вариативной, дает возможность каждому ребенку попробовать свои силы в разных видах деятельности, выбрать приоритетное направление  и максимально реализовывать себя в реализации творческой проектной деятельности во внеурочное время.</w:t>
      </w:r>
      <w:proofErr w:type="gramEnd"/>
    </w:p>
    <w:p w:rsidR="00AD4385" w:rsidRPr="00AD4385" w:rsidRDefault="00AD4385" w:rsidP="00D206C1">
      <w:pPr>
        <w:pStyle w:val="ac"/>
        <w:ind w:firstLine="709"/>
        <w:jc w:val="both"/>
        <w:rPr>
          <w:b/>
          <w:sz w:val="24"/>
          <w:szCs w:val="24"/>
        </w:rPr>
      </w:pPr>
      <w:r w:rsidRPr="00AD4385">
        <w:rPr>
          <w:b/>
          <w:sz w:val="24"/>
          <w:szCs w:val="24"/>
        </w:rPr>
        <w:t xml:space="preserve">Цель  программы -  </w:t>
      </w:r>
      <w:r w:rsidRPr="00AD4385">
        <w:rPr>
          <w:sz w:val="24"/>
          <w:szCs w:val="24"/>
        </w:rPr>
        <w:t xml:space="preserve">Воспитание творческой личности, способной к успешной самореализации в современном мире, через целенаправленное приобщение к географической культуре. </w:t>
      </w:r>
      <w:r w:rsidRPr="00AD4385">
        <w:rPr>
          <w:i/>
          <w:sz w:val="24"/>
          <w:szCs w:val="24"/>
        </w:rPr>
        <w:t xml:space="preserve">  </w:t>
      </w:r>
    </w:p>
    <w:p w:rsidR="00AD4385" w:rsidRPr="00AD4385" w:rsidRDefault="00AD4385" w:rsidP="00D206C1">
      <w:pPr>
        <w:pStyle w:val="ac"/>
        <w:ind w:firstLine="709"/>
        <w:jc w:val="both"/>
        <w:rPr>
          <w:sz w:val="24"/>
          <w:szCs w:val="24"/>
        </w:rPr>
      </w:pPr>
      <w:r w:rsidRPr="00AD4385">
        <w:rPr>
          <w:b/>
          <w:sz w:val="24"/>
          <w:szCs w:val="24"/>
        </w:rPr>
        <w:t>Задачи</w:t>
      </w:r>
    </w:p>
    <w:p w:rsidR="00AD4385" w:rsidRPr="00AD4385" w:rsidRDefault="00AD4385" w:rsidP="00D206C1">
      <w:pPr>
        <w:pStyle w:val="ac"/>
        <w:jc w:val="both"/>
        <w:rPr>
          <w:b/>
          <w:i/>
          <w:sz w:val="24"/>
          <w:szCs w:val="24"/>
        </w:rPr>
      </w:pPr>
      <w:r w:rsidRPr="00AD4385">
        <w:rPr>
          <w:b/>
          <w:i/>
          <w:sz w:val="24"/>
          <w:szCs w:val="24"/>
        </w:rPr>
        <w:t>Обучающие: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 w:rsidRPr="00AD4385">
        <w:rPr>
          <w:sz w:val="24"/>
          <w:szCs w:val="24"/>
        </w:rPr>
        <w:t xml:space="preserve">        -  Расширить знания учащихся о странах;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 w:rsidRPr="00AD4385">
        <w:rPr>
          <w:sz w:val="24"/>
          <w:szCs w:val="24"/>
        </w:rPr>
        <w:t xml:space="preserve">        - Обогатить представление учащихся о жизни в разных странах;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 w:rsidRPr="00AD4385">
        <w:rPr>
          <w:sz w:val="24"/>
          <w:szCs w:val="24"/>
        </w:rPr>
        <w:t xml:space="preserve">        - Включить учащихся в поисково-исследовательскую деятельность;          </w:t>
      </w:r>
    </w:p>
    <w:p w:rsidR="00AD4385" w:rsidRDefault="00AD4385" w:rsidP="00D206C1">
      <w:pPr>
        <w:jc w:val="both"/>
        <w:rPr>
          <w:sz w:val="24"/>
          <w:szCs w:val="24"/>
        </w:rPr>
      </w:pPr>
      <w:r w:rsidRPr="00AD4385">
        <w:rPr>
          <w:sz w:val="24"/>
          <w:szCs w:val="24"/>
        </w:rPr>
        <w:t xml:space="preserve">      - Формирование умения школьников работы с источниками географической информации.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 w:rsidRPr="00AD4385">
        <w:rPr>
          <w:rFonts w:eastAsiaTheme="minorHAnsi"/>
          <w:sz w:val="24"/>
          <w:szCs w:val="24"/>
          <w:lang w:eastAsia="en-US"/>
        </w:rPr>
        <w:t xml:space="preserve">  </w:t>
      </w:r>
      <w:r w:rsidRPr="00AD4385">
        <w:rPr>
          <w:b/>
          <w:i/>
          <w:sz w:val="24"/>
          <w:szCs w:val="24"/>
        </w:rPr>
        <w:t>Развивающие:</w:t>
      </w:r>
    </w:p>
    <w:p w:rsidR="00AD4385" w:rsidRDefault="00AD4385" w:rsidP="00D206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385">
        <w:rPr>
          <w:sz w:val="24"/>
          <w:szCs w:val="24"/>
        </w:rPr>
        <w:t>Способствовать развитию у учащихся навыков организации самостоятельных путешествий;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385">
        <w:rPr>
          <w:sz w:val="24"/>
          <w:szCs w:val="24"/>
        </w:rPr>
        <w:t xml:space="preserve"> Развивать познавательные возможности учащихся;</w:t>
      </w:r>
    </w:p>
    <w:p w:rsidR="00AD4385" w:rsidRDefault="00AD4385" w:rsidP="00D206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385">
        <w:rPr>
          <w:sz w:val="24"/>
          <w:szCs w:val="24"/>
        </w:rPr>
        <w:t>Развивать познавательные умения работы с информацией (сбор, хранение и использование)</w:t>
      </w:r>
      <w:proofErr w:type="gramStart"/>
      <w:r w:rsidRPr="00AD4385">
        <w:rPr>
          <w:sz w:val="24"/>
          <w:szCs w:val="24"/>
        </w:rPr>
        <w:t>,н</w:t>
      </w:r>
      <w:proofErr w:type="gramEnd"/>
      <w:r w:rsidRPr="00AD4385">
        <w:rPr>
          <w:sz w:val="24"/>
          <w:szCs w:val="24"/>
        </w:rPr>
        <w:t>авыки систематизации информации;</w:t>
      </w:r>
    </w:p>
    <w:p w:rsidR="00AD4385" w:rsidRPr="00AD4385" w:rsidRDefault="00AD4385" w:rsidP="00D206C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D4385">
        <w:rPr>
          <w:sz w:val="24"/>
          <w:szCs w:val="24"/>
        </w:rPr>
        <w:t>Развивать логическое и образное мышление.</w:t>
      </w:r>
    </w:p>
    <w:p w:rsidR="00AD4385" w:rsidRDefault="00AD4385" w:rsidP="00D206C1">
      <w:pPr>
        <w:pStyle w:val="ac"/>
        <w:jc w:val="both"/>
        <w:rPr>
          <w:b/>
          <w:i/>
          <w:sz w:val="24"/>
          <w:szCs w:val="24"/>
        </w:rPr>
      </w:pPr>
      <w:r w:rsidRPr="00AD4385">
        <w:rPr>
          <w:rFonts w:eastAsiaTheme="minorHAnsi"/>
          <w:sz w:val="24"/>
          <w:szCs w:val="24"/>
          <w:lang w:eastAsia="en-US"/>
        </w:rPr>
        <w:t xml:space="preserve">  </w:t>
      </w:r>
      <w:r w:rsidRPr="00AD4385">
        <w:rPr>
          <w:b/>
          <w:i/>
          <w:sz w:val="24"/>
          <w:szCs w:val="24"/>
        </w:rPr>
        <w:t>Воспитательные:</w:t>
      </w:r>
    </w:p>
    <w:p w:rsidR="00AD4385" w:rsidRDefault="00AD4385" w:rsidP="00D206C1">
      <w:pPr>
        <w:pStyle w:val="ac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Pr="00AD4385">
        <w:rPr>
          <w:sz w:val="24"/>
          <w:szCs w:val="24"/>
        </w:rPr>
        <w:t>Воспитывать инициативу, самостоятельность и активность;</w:t>
      </w:r>
    </w:p>
    <w:p w:rsidR="00AD4385" w:rsidRDefault="00AD4385" w:rsidP="00D206C1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385">
        <w:rPr>
          <w:sz w:val="24"/>
          <w:szCs w:val="24"/>
        </w:rPr>
        <w:t>Воспитывать чувство ответственности перед коллективом;</w:t>
      </w:r>
    </w:p>
    <w:p w:rsidR="00AD4385" w:rsidRPr="00AD4385" w:rsidRDefault="00AD4385" w:rsidP="00D206C1">
      <w:pPr>
        <w:pStyle w:val="ac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4385">
        <w:rPr>
          <w:sz w:val="24"/>
          <w:szCs w:val="24"/>
        </w:rPr>
        <w:t>Воспитывать этику взаимоотношений, культуру общения.</w:t>
      </w:r>
    </w:p>
    <w:p w:rsidR="00AD4385" w:rsidRPr="00AD4385" w:rsidRDefault="00AD4385" w:rsidP="00D206C1">
      <w:pPr>
        <w:ind w:left="502"/>
        <w:jc w:val="both"/>
        <w:rPr>
          <w:sz w:val="24"/>
          <w:szCs w:val="24"/>
        </w:rPr>
      </w:pPr>
      <w:r w:rsidRPr="00AD4385">
        <w:rPr>
          <w:b/>
          <w:i/>
          <w:sz w:val="24"/>
          <w:szCs w:val="24"/>
        </w:rPr>
        <w:t>Мотивационные:</w:t>
      </w:r>
      <w:r w:rsidRPr="00AD4385">
        <w:rPr>
          <w:sz w:val="24"/>
          <w:szCs w:val="24"/>
        </w:rPr>
        <w:t xml:space="preserve">    </w:t>
      </w:r>
    </w:p>
    <w:p w:rsidR="00AD4385" w:rsidRPr="00AD4385" w:rsidRDefault="00AD4385" w:rsidP="00D206C1">
      <w:pPr>
        <w:pStyle w:val="ac"/>
        <w:jc w:val="both"/>
        <w:rPr>
          <w:b/>
          <w:i/>
          <w:sz w:val="24"/>
          <w:szCs w:val="24"/>
        </w:rPr>
      </w:pPr>
      <w:r w:rsidRPr="00AD4385">
        <w:rPr>
          <w:sz w:val="24"/>
          <w:szCs w:val="24"/>
        </w:rPr>
        <w:t>-Создание условий для освоения учащимися навыков самостоятельной творческой деятельности при выполнении заданий повышенного уровня сложности</w:t>
      </w:r>
      <w:proofErr w:type="gramStart"/>
      <w:r w:rsidRPr="00AD4385">
        <w:rPr>
          <w:sz w:val="24"/>
          <w:szCs w:val="24"/>
        </w:rPr>
        <w:t xml:space="preserve"> .</w:t>
      </w:r>
      <w:proofErr w:type="gramEnd"/>
    </w:p>
    <w:p w:rsidR="00AD4385" w:rsidRDefault="00AD4385" w:rsidP="00D206C1">
      <w:pPr>
        <w:pStyle w:val="ac"/>
        <w:jc w:val="both"/>
        <w:rPr>
          <w:b/>
          <w:i/>
          <w:sz w:val="24"/>
          <w:szCs w:val="24"/>
        </w:rPr>
      </w:pPr>
      <w:r w:rsidRPr="00AD4385">
        <w:rPr>
          <w:b/>
          <w:i/>
          <w:sz w:val="24"/>
          <w:szCs w:val="24"/>
        </w:rPr>
        <w:lastRenderedPageBreak/>
        <w:t>Социально-педагогические:</w:t>
      </w:r>
    </w:p>
    <w:p w:rsidR="007668AC" w:rsidRDefault="00AD4385" w:rsidP="00D206C1">
      <w:pPr>
        <w:pStyle w:val="ac"/>
        <w:jc w:val="both"/>
        <w:rPr>
          <w:rFonts w:eastAsia="Times New Roman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Pr="00AD4385">
        <w:rPr>
          <w:sz w:val="24"/>
          <w:szCs w:val="24"/>
        </w:rPr>
        <w:t xml:space="preserve"> Формировать социокультурную компетентность, умение общаться  и совместно решать творческие задачи.</w:t>
      </w:r>
      <w:r w:rsidRPr="00AD4385">
        <w:rPr>
          <w:rFonts w:eastAsia="Times New Roman"/>
          <w:b/>
          <w:sz w:val="24"/>
          <w:szCs w:val="24"/>
        </w:rPr>
        <w:t xml:space="preserve"> </w:t>
      </w:r>
    </w:p>
    <w:p w:rsidR="00A95922" w:rsidRPr="00A95922" w:rsidRDefault="00A95922" w:rsidP="00D206C1">
      <w:pPr>
        <w:pStyle w:val="ac"/>
        <w:jc w:val="both"/>
        <w:rPr>
          <w:rFonts w:eastAsia="Times New Roman"/>
          <w:sz w:val="24"/>
          <w:szCs w:val="24"/>
        </w:rPr>
      </w:pPr>
      <w:r w:rsidRPr="00A95922">
        <w:rPr>
          <w:rFonts w:eastAsia="Times New Roman"/>
          <w:b/>
          <w:sz w:val="24"/>
          <w:szCs w:val="24"/>
        </w:rPr>
        <w:t xml:space="preserve">Возраст детей: </w:t>
      </w:r>
      <w:r w:rsidRPr="00A95922">
        <w:rPr>
          <w:rFonts w:eastAsia="Times New Roman"/>
          <w:sz w:val="24"/>
          <w:szCs w:val="24"/>
        </w:rPr>
        <w:t>прог</w:t>
      </w:r>
      <w:r>
        <w:rPr>
          <w:rFonts w:eastAsia="Times New Roman"/>
          <w:sz w:val="24"/>
          <w:szCs w:val="24"/>
        </w:rPr>
        <w:t>рамм</w:t>
      </w:r>
      <w:r w:rsidR="00FF4217">
        <w:rPr>
          <w:rFonts w:eastAsia="Times New Roman"/>
          <w:sz w:val="24"/>
          <w:szCs w:val="24"/>
        </w:rPr>
        <w:t xml:space="preserve">а предусмотрена для детей 11-12 </w:t>
      </w:r>
      <w:r>
        <w:rPr>
          <w:rFonts w:eastAsia="Times New Roman"/>
          <w:sz w:val="24"/>
          <w:szCs w:val="24"/>
        </w:rPr>
        <w:t xml:space="preserve">лет учащиеся 5 -6 </w:t>
      </w:r>
      <w:r w:rsidRPr="00A95922">
        <w:rPr>
          <w:rFonts w:eastAsia="Times New Roman"/>
          <w:sz w:val="24"/>
          <w:szCs w:val="24"/>
        </w:rPr>
        <w:t xml:space="preserve">классов.   </w:t>
      </w:r>
    </w:p>
    <w:p w:rsidR="00A95922" w:rsidRPr="00A95922" w:rsidRDefault="00A95922" w:rsidP="00D206C1">
      <w:pPr>
        <w:pStyle w:val="ac"/>
        <w:jc w:val="both"/>
        <w:rPr>
          <w:rFonts w:eastAsia="Times New Roman"/>
          <w:sz w:val="24"/>
          <w:szCs w:val="24"/>
        </w:rPr>
      </w:pPr>
      <w:r w:rsidRPr="00A95922">
        <w:rPr>
          <w:rFonts w:eastAsia="Times New Roman"/>
          <w:b/>
          <w:sz w:val="24"/>
          <w:szCs w:val="24"/>
        </w:rPr>
        <w:t xml:space="preserve">Сроки реализации  программы: </w:t>
      </w:r>
      <w:r w:rsidRPr="00A95922">
        <w:rPr>
          <w:rFonts w:eastAsia="Times New Roman"/>
          <w:sz w:val="24"/>
          <w:szCs w:val="24"/>
        </w:rPr>
        <w:t>1 год.</w:t>
      </w:r>
    </w:p>
    <w:p w:rsidR="002C39E0" w:rsidRPr="00E80679" w:rsidRDefault="00E80679" w:rsidP="00E80679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E80679">
        <w:rPr>
          <w:b/>
          <w:sz w:val="24"/>
          <w:szCs w:val="24"/>
        </w:rPr>
        <w:t xml:space="preserve">                             </w:t>
      </w:r>
      <w:r w:rsidR="0041601C" w:rsidRPr="00E80679">
        <w:rPr>
          <w:b/>
          <w:bCs/>
          <w:color w:val="000000"/>
          <w:sz w:val="24"/>
          <w:szCs w:val="24"/>
        </w:rPr>
        <w:t xml:space="preserve"> Раздел 1 «Планируемые результаты»</w:t>
      </w:r>
    </w:p>
    <w:p w:rsidR="002C39E0" w:rsidRDefault="002C39E0" w:rsidP="0041601C">
      <w:pPr>
        <w:jc w:val="center"/>
        <w:rPr>
          <w:b/>
          <w:sz w:val="24"/>
          <w:szCs w:val="24"/>
        </w:rPr>
      </w:pPr>
    </w:p>
    <w:p w:rsidR="002C39E0" w:rsidRPr="002C39E0" w:rsidRDefault="002C39E0" w:rsidP="002C39E0">
      <w:pPr>
        <w:shd w:val="clear" w:color="auto" w:fill="FFFFFF"/>
        <w:spacing w:after="150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В соответствии с ФГОС, </w:t>
      </w:r>
      <w:r w:rsidRPr="00E80679">
        <w:rPr>
          <w:b/>
          <w:i/>
          <w:iCs/>
          <w:sz w:val="24"/>
          <w:szCs w:val="24"/>
        </w:rPr>
        <w:t>личностными результатами</w:t>
      </w:r>
      <w:r w:rsidRPr="002C39E0">
        <w:rPr>
          <w:sz w:val="24"/>
          <w:szCs w:val="24"/>
        </w:rPr>
        <w:t> </w:t>
      </w:r>
      <w:r w:rsidR="00E80679">
        <w:rPr>
          <w:sz w:val="24"/>
          <w:szCs w:val="24"/>
        </w:rPr>
        <w:t xml:space="preserve"> </w:t>
      </w:r>
      <w:r w:rsidRPr="002C39E0">
        <w:rPr>
          <w:sz w:val="24"/>
          <w:szCs w:val="24"/>
        </w:rPr>
        <w:t>обучения внеурочной деятельности «Школа географа - следопыта»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2C39E0" w:rsidRPr="002C39E0" w:rsidRDefault="002C39E0" w:rsidP="002C39E0">
      <w:pPr>
        <w:shd w:val="clear" w:color="auto" w:fill="FFFFFF"/>
        <w:spacing w:after="150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        Формирование личностных результатов выражает:</w:t>
      </w:r>
    </w:p>
    <w:p w:rsidR="002C39E0" w:rsidRPr="002C39E0" w:rsidRDefault="002C39E0" w:rsidP="002C39E0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умение формулировать своё отношение к актуальным проблемным ситуациям;</w:t>
      </w:r>
    </w:p>
    <w:p w:rsidR="002C39E0" w:rsidRPr="002C39E0" w:rsidRDefault="002C39E0" w:rsidP="002C39E0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умение толерантно определять своё отношение к разным народам;</w:t>
      </w:r>
    </w:p>
    <w:p w:rsidR="002C39E0" w:rsidRPr="002C39E0" w:rsidRDefault="002C39E0" w:rsidP="002C39E0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умение использовать географические знания для адаптации и созидательной деятельности.</w:t>
      </w:r>
    </w:p>
    <w:p w:rsidR="002C39E0" w:rsidRPr="002C39E0" w:rsidRDefault="002C39E0" w:rsidP="002C39E0">
      <w:pPr>
        <w:shd w:val="clear" w:color="auto" w:fill="FFFFFF"/>
        <w:spacing w:after="150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        </w:t>
      </w:r>
      <w:proofErr w:type="spellStart"/>
      <w:r w:rsidRPr="002C39E0">
        <w:rPr>
          <w:b/>
          <w:i/>
          <w:iCs/>
          <w:sz w:val="24"/>
          <w:szCs w:val="24"/>
        </w:rPr>
        <w:t>Метапредметными</w:t>
      </w:r>
      <w:proofErr w:type="spellEnd"/>
      <w:r w:rsidRPr="002C39E0">
        <w:rPr>
          <w:b/>
          <w:i/>
          <w:iCs/>
          <w:sz w:val="24"/>
          <w:szCs w:val="24"/>
        </w:rPr>
        <w:t xml:space="preserve"> </w:t>
      </w:r>
      <w:r w:rsidRPr="002C39E0">
        <w:rPr>
          <w:i/>
          <w:iCs/>
          <w:sz w:val="24"/>
          <w:szCs w:val="24"/>
        </w:rPr>
        <w:t>результатами</w:t>
      </w:r>
      <w:r w:rsidRPr="002C39E0">
        <w:rPr>
          <w:sz w:val="24"/>
          <w:szCs w:val="24"/>
        </w:rPr>
        <w:t> изучения внеуро</w:t>
      </w:r>
      <w:r w:rsidR="00C84C13">
        <w:rPr>
          <w:sz w:val="24"/>
          <w:szCs w:val="24"/>
        </w:rPr>
        <w:t>чной « За страницами учебника географии</w:t>
      </w:r>
      <w:r w:rsidRPr="002C39E0">
        <w:rPr>
          <w:sz w:val="24"/>
          <w:szCs w:val="24"/>
        </w:rPr>
        <w:t>» является формирование универсальных учебных действий (УУД).</w:t>
      </w:r>
    </w:p>
    <w:p w:rsidR="002C39E0" w:rsidRPr="002C39E0" w:rsidRDefault="002C39E0" w:rsidP="002C39E0">
      <w:pPr>
        <w:shd w:val="clear" w:color="auto" w:fill="FFFFFF"/>
        <w:spacing w:after="150"/>
        <w:jc w:val="both"/>
        <w:rPr>
          <w:sz w:val="24"/>
          <w:szCs w:val="24"/>
        </w:rPr>
      </w:pPr>
      <w:proofErr w:type="gramStart"/>
      <w:r w:rsidRPr="002C39E0">
        <w:rPr>
          <w:b/>
          <w:i/>
          <w:sz w:val="24"/>
          <w:szCs w:val="24"/>
          <w:u w:val="single"/>
        </w:rPr>
        <w:t>Регулятивные УУД</w:t>
      </w:r>
      <w:r w:rsidRPr="002C39E0">
        <w:rPr>
          <w:sz w:val="24"/>
          <w:szCs w:val="24"/>
        </w:rPr>
        <w:t>  выражаются в способности к самостоятельному приобретению новых знаний и практических умений, умении управлять своей познавательной деятельностью; умении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результаты.</w:t>
      </w:r>
      <w:proofErr w:type="gramEnd"/>
    </w:p>
    <w:p w:rsidR="002C39E0" w:rsidRPr="002C39E0" w:rsidRDefault="002C39E0" w:rsidP="002C39E0">
      <w:pPr>
        <w:shd w:val="clear" w:color="auto" w:fill="FFFFFF"/>
        <w:spacing w:after="150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Формированию регулятивных УУД служат технология проблемного диалога и технология оценивания образовательных достижений (учебных успехов).</w:t>
      </w:r>
    </w:p>
    <w:p w:rsidR="002C39E0" w:rsidRPr="002C39E0" w:rsidRDefault="002C39E0" w:rsidP="002C39E0">
      <w:pPr>
        <w:shd w:val="clear" w:color="auto" w:fill="FFFFFF"/>
        <w:spacing w:after="150"/>
        <w:jc w:val="both"/>
        <w:rPr>
          <w:b/>
          <w:i/>
          <w:sz w:val="24"/>
          <w:szCs w:val="24"/>
        </w:rPr>
      </w:pPr>
      <w:r w:rsidRPr="002C39E0">
        <w:rPr>
          <w:b/>
          <w:i/>
          <w:sz w:val="24"/>
          <w:szCs w:val="24"/>
          <w:u w:val="single"/>
        </w:rPr>
        <w:t>Познавательные УУД</w:t>
      </w:r>
      <w:r w:rsidRPr="002C39E0">
        <w:rPr>
          <w:b/>
          <w:i/>
          <w:sz w:val="24"/>
          <w:szCs w:val="24"/>
        </w:rPr>
        <w:t>: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 xml:space="preserve">Результатом формирования </w:t>
      </w:r>
      <w:proofErr w:type="gramStart"/>
      <w:r w:rsidRPr="002C39E0">
        <w:rPr>
          <w:sz w:val="24"/>
          <w:szCs w:val="24"/>
        </w:rPr>
        <w:t>познавательных</w:t>
      </w:r>
      <w:proofErr w:type="gramEnd"/>
      <w:r w:rsidRPr="002C39E0">
        <w:rPr>
          <w:sz w:val="24"/>
          <w:szCs w:val="24"/>
        </w:rPr>
        <w:t xml:space="preserve"> УУД являются: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осознание роли географии в познании окружающего мира и его устойчивого развития;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2C39E0">
        <w:rPr>
          <w:sz w:val="24"/>
          <w:szCs w:val="24"/>
        </w:rPr>
        <w:t>социоприродных</w:t>
      </w:r>
      <w:proofErr w:type="spellEnd"/>
      <w:r w:rsidRPr="002C39E0">
        <w:rPr>
          <w:sz w:val="24"/>
          <w:szCs w:val="24"/>
        </w:rPr>
        <w:t xml:space="preserve"> проблем и проектирования путей их решения;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– использование карт как информационных образно-знаковых моделей действительности.</w:t>
      </w:r>
    </w:p>
    <w:p w:rsidR="002C39E0" w:rsidRPr="002C39E0" w:rsidRDefault="002C39E0" w:rsidP="002C39E0">
      <w:pPr>
        <w:shd w:val="clear" w:color="auto" w:fill="FFFFFF"/>
        <w:spacing w:after="150"/>
        <w:jc w:val="both"/>
        <w:rPr>
          <w:b/>
          <w:i/>
          <w:sz w:val="24"/>
          <w:szCs w:val="24"/>
        </w:rPr>
      </w:pPr>
      <w:r w:rsidRPr="002C39E0">
        <w:rPr>
          <w:b/>
          <w:i/>
          <w:sz w:val="24"/>
          <w:szCs w:val="24"/>
          <w:u w:val="single"/>
        </w:rPr>
        <w:t>Коммуникативные УУД: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C39E0" w:rsidRPr="002C39E0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Отстаивая свою точку зрения, приводить аргументы, подтверждая их фактами.</w:t>
      </w:r>
    </w:p>
    <w:p w:rsidR="00AD4385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2C39E0" w:rsidRPr="00AD4385" w:rsidRDefault="002C39E0" w:rsidP="00FF4217">
      <w:pPr>
        <w:shd w:val="clear" w:color="auto" w:fill="FFFFFF"/>
        <w:jc w:val="both"/>
        <w:rPr>
          <w:sz w:val="24"/>
          <w:szCs w:val="24"/>
        </w:rPr>
      </w:pPr>
      <w:r w:rsidRPr="002C39E0">
        <w:rPr>
          <w:sz w:val="24"/>
          <w:szCs w:val="24"/>
        </w:rPr>
        <w:t xml:space="preserve">Учиться </w:t>
      </w:r>
      <w:r>
        <w:rPr>
          <w:sz w:val="24"/>
          <w:szCs w:val="24"/>
        </w:rPr>
        <w:t xml:space="preserve"> </w:t>
      </w:r>
      <w:proofErr w:type="gramStart"/>
      <w:r w:rsidRPr="002C39E0">
        <w:rPr>
          <w:sz w:val="24"/>
          <w:szCs w:val="24"/>
        </w:rPr>
        <w:t>критично</w:t>
      </w:r>
      <w:proofErr w:type="gramEnd"/>
      <w:r w:rsidRPr="002C39E0">
        <w:rPr>
          <w:sz w:val="24"/>
          <w:szCs w:val="24"/>
        </w:rPr>
        <w:t xml:space="preserve"> относиться к своему мнению, с дост</w:t>
      </w:r>
      <w:r>
        <w:rPr>
          <w:sz w:val="24"/>
          <w:szCs w:val="24"/>
        </w:rPr>
        <w:t xml:space="preserve">оинством признавать ошибочность </w:t>
      </w:r>
      <w:r w:rsidRPr="002C39E0">
        <w:rPr>
          <w:sz w:val="24"/>
          <w:szCs w:val="24"/>
        </w:rPr>
        <w:t>своего мнения (если оно таково) и корректировать</w:t>
      </w:r>
    </w:p>
    <w:p w:rsidR="002C39E0" w:rsidRDefault="002C39E0" w:rsidP="0041601C">
      <w:pPr>
        <w:jc w:val="center"/>
        <w:rPr>
          <w:b/>
          <w:sz w:val="24"/>
          <w:szCs w:val="24"/>
        </w:rPr>
      </w:pPr>
    </w:p>
    <w:p w:rsidR="0041601C" w:rsidRDefault="0041601C" w:rsidP="004160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 «Содержание курса»</w:t>
      </w:r>
    </w:p>
    <w:p w:rsidR="0041601C" w:rsidRDefault="0041601C" w:rsidP="00D206C1">
      <w:pPr>
        <w:rPr>
          <w:b/>
          <w:sz w:val="24"/>
          <w:szCs w:val="24"/>
        </w:rPr>
      </w:pPr>
    </w:p>
    <w:p w:rsidR="0041601C" w:rsidRDefault="0041601C" w:rsidP="0041601C">
      <w:pPr>
        <w:rPr>
          <w:b/>
          <w:bCs/>
          <w:sz w:val="24"/>
          <w:szCs w:val="24"/>
        </w:rPr>
      </w:pPr>
      <w:r w:rsidRPr="00A65884">
        <w:rPr>
          <w:b/>
          <w:bCs/>
          <w:sz w:val="24"/>
          <w:szCs w:val="24"/>
        </w:rPr>
        <w:t xml:space="preserve">Глава 1. </w:t>
      </w:r>
      <w:r w:rsidRPr="00A65884">
        <w:rPr>
          <w:b/>
          <w:bCs/>
          <w:color w:val="000000"/>
          <w:sz w:val="24"/>
          <w:szCs w:val="24"/>
        </w:rPr>
        <w:t>Земля - планета солнечной системы</w:t>
      </w:r>
      <w:r w:rsidRPr="00A65884">
        <w:rPr>
          <w:b/>
          <w:bCs/>
          <w:sz w:val="24"/>
          <w:szCs w:val="24"/>
        </w:rPr>
        <w:t xml:space="preserve"> – </w:t>
      </w:r>
      <w:r w:rsidRPr="00A65884">
        <w:rPr>
          <w:rFonts w:eastAsia="Calibri"/>
          <w:b/>
          <w:bCs/>
          <w:sz w:val="24"/>
          <w:szCs w:val="24"/>
        </w:rPr>
        <w:t>5</w:t>
      </w:r>
      <w:r w:rsidRPr="00A65884">
        <w:rPr>
          <w:b/>
          <w:bCs/>
          <w:sz w:val="24"/>
          <w:szCs w:val="24"/>
        </w:rPr>
        <w:t xml:space="preserve"> часов</w:t>
      </w:r>
    </w:p>
    <w:p w:rsidR="0041601C" w:rsidRDefault="0041601C" w:rsidP="0041601C">
      <w:pPr>
        <w:rPr>
          <w:rFonts w:eastAsia="Calibri"/>
          <w:bCs/>
          <w:sz w:val="24"/>
          <w:szCs w:val="24"/>
        </w:rPr>
      </w:pPr>
      <w:r w:rsidRPr="00A65884">
        <w:rPr>
          <w:sz w:val="24"/>
          <w:szCs w:val="24"/>
        </w:rPr>
        <w:t>Теории происхождения Земли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Форма и размеры Земли</w:t>
      </w:r>
      <w:r>
        <w:rPr>
          <w:sz w:val="24"/>
          <w:szCs w:val="24"/>
        </w:rPr>
        <w:t xml:space="preserve">. Виды изображение Земли. План местности. Масштаб плана. </w:t>
      </w:r>
      <w:r>
        <w:rPr>
          <w:rFonts w:eastAsia="Calibri"/>
          <w:bCs/>
          <w:sz w:val="24"/>
          <w:szCs w:val="24"/>
        </w:rPr>
        <w:t>Ориентирование с помощью компаса и плана. Географическая карта. Определение координат географических объектов.</w:t>
      </w:r>
    </w:p>
    <w:p w:rsidR="0041601C" w:rsidRDefault="0041601C" w:rsidP="0041601C">
      <w:pPr>
        <w:rPr>
          <w:rFonts w:eastAsia="Calibri"/>
          <w:bCs/>
          <w:sz w:val="24"/>
          <w:szCs w:val="24"/>
        </w:rPr>
      </w:pPr>
    </w:p>
    <w:p w:rsidR="0041601C" w:rsidRPr="00A65884" w:rsidRDefault="0041601C" w:rsidP="0041601C">
      <w:pPr>
        <w:rPr>
          <w:rFonts w:eastAsia="Calibri"/>
          <w:b/>
          <w:bCs/>
          <w:sz w:val="24"/>
          <w:szCs w:val="24"/>
        </w:rPr>
      </w:pPr>
      <w:r w:rsidRPr="00A65884">
        <w:rPr>
          <w:b/>
          <w:bCs/>
          <w:sz w:val="24"/>
          <w:szCs w:val="24"/>
        </w:rPr>
        <w:t xml:space="preserve">Глава 2. </w:t>
      </w:r>
      <w:r w:rsidRPr="00A65884">
        <w:rPr>
          <w:b/>
          <w:bCs/>
          <w:color w:val="000000"/>
          <w:sz w:val="24"/>
          <w:szCs w:val="24"/>
        </w:rPr>
        <w:t>Загадочный мир литосферы</w:t>
      </w:r>
      <w:r w:rsidRPr="00A65884">
        <w:rPr>
          <w:b/>
          <w:bCs/>
          <w:sz w:val="24"/>
          <w:szCs w:val="24"/>
        </w:rPr>
        <w:t xml:space="preserve"> - 7 часов</w:t>
      </w:r>
    </w:p>
    <w:p w:rsidR="0041601C" w:rsidRDefault="0041601C" w:rsidP="0041601C">
      <w:pPr>
        <w:jc w:val="both"/>
        <w:rPr>
          <w:sz w:val="24"/>
          <w:szCs w:val="24"/>
        </w:rPr>
      </w:pPr>
      <w:r w:rsidRPr="00A65884">
        <w:rPr>
          <w:sz w:val="24"/>
          <w:szCs w:val="24"/>
        </w:rPr>
        <w:t>Строение литосферы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Движение литосферы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Географические последствия землетрясений</w:t>
      </w:r>
      <w:r>
        <w:rPr>
          <w:sz w:val="24"/>
          <w:szCs w:val="24"/>
        </w:rPr>
        <w:t>.</w:t>
      </w:r>
    </w:p>
    <w:p w:rsidR="0041601C" w:rsidRDefault="0041601C" w:rsidP="0041601C">
      <w:pPr>
        <w:jc w:val="both"/>
        <w:rPr>
          <w:sz w:val="24"/>
          <w:szCs w:val="24"/>
        </w:rPr>
      </w:pPr>
      <w:r w:rsidRPr="00A65884">
        <w:rPr>
          <w:sz w:val="24"/>
          <w:szCs w:val="24"/>
        </w:rPr>
        <w:t>Вулканы и гейзеры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Удивительные зодчие природы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Как возникли сокровища кладовых литосферы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Лик дна мирового океана</w:t>
      </w:r>
      <w:r>
        <w:rPr>
          <w:sz w:val="24"/>
          <w:szCs w:val="24"/>
        </w:rPr>
        <w:t>.</w:t>
      </w:r>
    </w:p>
    <w:p w:rsidR="0041601C" w:rsidRDefault="0041601C" w:rsidP="0041601C">
      <w:pPr>
        <w:jc w:val="both"/>
        <w:rPr>
          <w:sz w:val="24"/>
          <w:szCs w:val="24"/>
        </w:rPr>
      </w:pPr>
    </w:p>
    <w:p w:rsidR="0041601C" w:rsidRDefault="00A54C86" w:rsidP="004160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Глава 3.</w:t>
      </w:r>
      <w:r w:rsidR="0041601C" w:rsidRPr="00A65884">
        <w:rPr>
          <w:b/>
          <w:sz w:val="24"/>
          <w:szCs w:val="24"/>
        </w:rPr>
        <w:t xml:space="preserve"> </w:t>
      </w:r>
      <w:r w:rsidRPr="00FB6D29">
        <w:rPr>
          <w:rFonts w:eastAsiaTheme="minorEastAsia"/>
          <w:b/>
          <w:sz w:val="24"/>
          <w:szCs w:val="24"/>
        </w:rPr>
        <w:t xml:space="preserve">Голубая планета </w:t>
      </w:r>
      <w:r w:rsidR="0041601C" w:rsidRPr="00A65884">
        <w:rPr>
          <w:b/>
          <w:sz w:val="24"/>
          <w:szCs w:val="24"/>
        </w:rPr>
        <w:t>– 10 часов</w:t>
      </w:r>
    </w:p>
    <w:p w:rsidR="0041601C" w:rsidRDefault="0041601C" w:rsidP="0041601C">
      <w:pPr>
        <w:jc w:val="both"/>
        <w:rPr>
          <w:sz w:val="24"/>
          <w:szCs w:val="24"/>
        </w:rPr>
      </w:pPr>
      <w:r w:rsidRPr="00A65884">
        <w:rPr>
          <w:sz w:val="24"/>
          <w:szCs w:val="24"/>
        </w:rPr>
        <w:t>Что входит в понятие гидросферы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Исследования Мирового океана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Рекордная глубина океана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Сокровища океана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Ледяные скитальцы океана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Движение гидросфер</w:t>
      </w:r>
      <w:proofErr w:type="gramStart"/>
      <w:r w:rsidRPr="00A65884">
        <w:rPr>
          <w:sz w:val="24"/>
          <w:szCs w:val="24"/>
        </w:rPr>
        <w:t>ы-</w:t>
      </w:r>
      <w:proofErr w:type="gramEnd"/>
      <w:r w:rsidRPr="00A65884">
        <w:rPr>
          <w:sz w:val="24"/>
          <w:szCs w:val="24"/>
        </w:rPr>
        <w:t xml:space="preserve"> волны, течения, цунами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Голубые артерии Земли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Озера Земли</w:t>
      </w:r>
      <w:r>
        <w:rPr>
          <w:sz w:val="24"/>
          <w:szCs w:val="24"/>
        </w:rPr>
        <w:t>.</w:t>
      </w:r>
      <w:r w:rsidR="00A54C86" w:rsidRPr="00A54C86">
        <w:rPr>
          <w:rFonts w:eastAsiaTheme="minorEastAsia"/>
          <w:sz w:val="24"/>
          <w:szCs w:val="24"/>
        </w:rPr>
        <w:t xml:space="preserve"> </w:t>
      </w:r>
      <w:r w:rsidR="00A54C86" w:rsidRPr="00FB6D29">
        <w:rPr>
          <w:rFonts w:eastAsiaTheme="minorEastAsia"/>
          <w:sz w:val="24"/>
          <w:szCs w:val="24"/>
        </w:rPr>
        <w:t>Удивительные озера мира</w:t>
      </w:r>
      <w:r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Наводнения. Причины их возникновения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Ледники Земли</w:t>
      </w:r>
      <w:r>
        <w:rPr>
          <w:sz w:val="24"/>
          <w:szCs w:val="24"/>
        </w:rPr>
        <w:t>.</w:t>
      </w:r>
      <w:r w:rsidR="00A54C86" w:rsidRPr="00A54C86">
        <w:rPr>
          <w:rFonts w:eastAsiaTheme="minorEastAsia"/>
          <w:sz w:val="24"/>
          <w:szCs w:val="24"/>
        </w:rPr>
        <w:t xml:space="preserve"> </w:t>
      </w:r>
      <w:r w:rsidR="00A54C86" w:rsidRPr="00FB6D29">
        <w:rPr>
          <w:rFonts w:eastAsiaTheme="minorEastAsia"/>
          <w:sz w:val="24"/>
          <w:szCs w:val="24"/>
        </w:rPr>
        <w:t>Опасный океан: смерчи, цунами.</w:t>
      </w:r>
    </w:p>
    <w:p w:rsidR="0041601C" w:rsidRDefault="0041601C" w:rsidP="0041601C">
      <w:pPr>
        <w:rPr>
          <w:sz w:val="24"/>
          <w:szCs w:val="24"/>
        </w:rPr>
      </w:pPr>
    </w:p>
    <w:p w:rsidR="0041601C" w:rsidRDefault="0041601C" w:rsidP="0041601C">
      <w:pPr>
        <w:rPr>
          <w:b/>
          <w:sz w:val="24"/>
          <w:szCs w:val="24"/>
        </w:rPr>
      </w:pPr>
      <w:r w:rsidRPr="00A65884">
        <w:rPr>
          <w:b/>
          <w:bCs/>
          <w:sz w:val="24"/>
          <w:szCs w:val="24"/>
        </w:rPr>
        <w:t xml:space="preserve">Глава 5. </w:t>
      </w:r>
      <w:r w:rsidRPr="00A65884">
        <w:rPr>
          <w:b/>
          <w:bCs/>
          <w:color w:val="000000"/>
          <w:sz w:val="24"/>
          <w:szCs w:val="24"/>
        </w:rPr>
        <w:t>Воздушный океан планеты</w:t>
      </w:r>
      <w:r w:rsidR="0005665E">
        <w:rPr>
          <w:b/>
          <w:sz w:val="24"/>
          <w:szCs w:val="24"/>
        </w:rPr>
        <w:t xml:space="preserve"> - 7</w:t>
      </w:r>
      <w:r w:rsidRPr="00A65884">
        <w:rPr>
          <w:b/>
          <w:sz w:val="24"/>
          <w:szCs w:val="24"/>
        </w:rPr>
        <w:t xml:space="preserve"> часов</w:t>
      </w:r>
    </w:p>
    <w:p w:rsidR="0041601C" w:rsidRDefault="0041601C" w:rsidP="0041601C">
      <w:pPr>
        <w:jc w:val="both"/>
        <w:rPr>
          <w:sz w:val="24"/>
          <w:szCs w:val="24"/>
        </w:rPr>
      </w:pPr>
      <w:r w:rsidRPr="00A65884">
        <w:rPr>
          <w:sz w:val="24"/>
          <w:szCs w:val="24"/>
        </w:rPr>
        <w:t>Самая лёгкая оболочка Земли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Движения атмосферы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Ветры, приносящие беду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Гроза и её предвестники</w:t>
      </w:r>
      <w:r>
        <w:rPr>
          <w:sz w:val="24"/>
          <w:szCs w:val="24"/>
        </w:rPr>
        <w:t xml:space="preserve">. </w:t>
      </w:r>
      <w:proofErr w:type="gramStart"/>
      <w:r w:rsidRPr="00A65884">
        <w:rPr>
          <w:sz w:val="24"/>
          <w:szCs w:val="24"/>
        </w:rPr>
        <w:t>Рождённый</w:t>
      </w:r>
      <w:proofErr w:type="gramEnd"/>
      <w:r w:rsidR="00E80679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 xml:space="preserve"> в облаках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Чудеса Атмосферы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Погода на земле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Влияние изменения температуры и атмосферного давления на самочувствие человека</w:t>
      </w:r>
      <w:r>
        <w:rPr>
          <w:sz w:val="24"/>
          <w:szCs w:val="24"/>
        </w:rPr>
        <w:t>.</w:t>
      </w:r>
    </w:p>
    <w:p w:rsidR="0041601C" w:rsidRDefault="0041601C" w:rsidP="0041601C">
      <w:pPr>
        <w:jc w:val="both"/>
        <w:rPr>
          <w:sz w:val="24"/>
          <w:szCs w:val="24"/>
        </w:rPr>
      </w:pPr>
    </w:p>
    <w:p w:rsidR="0041601C" w:rsidRDefault="0041601C" w:rsidP="0041601C">
      <w:pPr>
        <w:rPr>
          <w:b/>
          <w:bCs/>
          <w:color w:val="000000"/>
          <w:sz w:val="24"/>
          <w:szCs w:val="24"/>
        </w:rPr>
      </w:pPr>
      <w:r w:rsidRPr="00A65884">
        <w:rPr>
          <w:b/>
          <w:bCs/>
          <w:sz w:val="24"/>
          <w:szCs w:val="24"/>
        </w:rPr>
        <w:t>Глава 3.</w:t>
      </w:r>
      <w:r w:rsidRPr="00A65884">
        <w:rPr>
          <w:bCs/>
          <w:color w:val="000000"/>
          <w:sz w:val="24"/>
          <w:szCs w:val="24"/>
        </w:rPr>
        <w:t xml:space="preserve"> </w:t>
      </w:r>
      <w:r w:rsidR="00E80679">
        <w:rPr>
          <w:b/>
          <w:bCs/>
          <w:color w:val="000000"/>
          <w:sz w:val="24"/>
          <w:szCs w:val="24"/>
        </w:rPr>
        <w:t xml:space="preserve">Живая оболочка Земли – 5 </w:t>
      </w:r>
      <w:r w:rsidRPr="00A65884">
        <w:rPr>
          <w:b/>
          <w:bCs/>
          <w:color w:val="000000"/>
          <w:sz w:val="24"/>
          <w:szCs w:val="24"/>
        </w:rPr>
        <w:t xml:space="preserve"> часов</w:t>
      </w:r>
    </w:p>
    <w:p w:rsidR="0041601C" w:rsidRDefault="0041601C" w:rsidP="0041601C">
      <w:pPr>
        <w:jc w:val="both"/>
        <w:rPr>
          <w:b/>
          <w:sz w:val="24"/>
          <w:szCs w:val="24"/>
        </w:rPr>
      </w:pPr>
      <w:r w:rsidRPr="00A65884">
        <w:rPr>
          <w:sz w:val="24"/>
          <w:szCs w:val="24"/>
        </w:rPr>
        <w:t>Биосфера</w:t>
      </w:r>
      <w:r w:rsidR="00E80679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- живая оболочка Земли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Географическая оболочка. Роль живых организмов в географической оболочке</w:t>
      </w:r>
      <w:r>
        <w:rPr>
          <w:sz w:val="24"/>
          <w:szCs w:val="24"/>
        </w:rPr>
        <w:t xml:space="preserve">. </w:t>
      </w:r>
      <w:r w:rsidRPr="00A65884">
        <w:rPr>
          <w:sz w:val="24"/>
          <w:szCs w:val="24"/>
        </w:rPr>
        <w:t>Разнообразие растительного и животного мира</w:t>
      </w:r>
      <w:r>
        <w:rPr>
          <w:sz w:val="24"/>
          <w:szCs w:val="24"/>
        </w:rPr>
        <w:t>.</w:t>
      </w:r>
      <w:r w:rsidRPr="00D21C5C">
        <w:rPr>
          <w:sz w:val="24"/>
          <w:szCs w:val="24"/>
        </w:rPr>
        <w:t xml:space="preserve"> </w:t>
      </w:r>
      <w:r w:rsidRPr="00A65884">
        <w:rPr>
          <w:sz w:val="24"/>
          <w:szCs w:val="24"/>
        </w:rPr>
        <w:t>В защиту окружающей природы</w:t>
      </w:r>
      <w:r>
        <w:rPr>
          <w:sz w:val="24"/>
          <w:szCs w:val="24"/>
        </w:rPr>
        <w:t xml:space="preserve">. </w:t>
      </w:r>
    </w:p>
    <w:p w:rsidR="0041601C" w:rsidRDefault="0041601C" w:rsidP="004160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1601C" w:rsidRDefault="0041601C" w:rsidP="0041601C">
      <w:pPr>
        <w:ind w:left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 3  «Тематическое планирование»</w:t>
      </w:r>
    </w:p>
    <w:p w:rsidR="0041601C" w:rsidRPr="00FF4217" w:rsidRDefault="0041601C" w:rsidP="00FF4217">
      <w:pPr>
        <w:rPr>
          <w:b/>
          <w:sz w:val="24"/>
          <w:szCs w:val="24"/>
        </w:rPr>
      </w:pPr>
    </w:p>
    <w:p w:rsidR="0041601C" w:rsidRPr="00020BC4" w:rsidRDefault="0041601C" w:rsidP="0041601C">
      <w:pPr>
        <w:ind w:left="567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678"/>
        <w:gridCol w:w="4536"/>
      </w:tblGrid>
      <w:tr w:rsidR="0041601C" w:rsidRPr="00020BC4" w:rsidTr="00E80679">
        <w:trPr>
          <w:trHeight w:val="276"/>
        </w:trPr>
        <w:tc>
          <w:tcPr>
            <w:tcW w:w="1135" w:type="dxa"/>
            <w:vMerge w:val="restart"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  <w:r w:rsidRPr="00020BC4">
              <w:rPr>
                <w:b/>
                <w:sz w:val="24"/>
                <w:szCs w:val="24"/>
              </w:rPr>
              <w:t>№</w:t>
            </w:r>
          </w:p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20BC4">
              <w:rPr>
                <w:b/>
                <w:sz w:val="24"/>
                <w:szCs w:val="24"/>
              </w:rPr>
              <w:t>п</w:t>
            </w:r>
            <w:proofErr w:type="gramEnd"/>
            <w:r w:rsidRPr="00020B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  <w:r w:rsidRPr="00020BC4">
              <w:rPr>
                <w:b/>
                <w:bCs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536" w:type="dxa"/>
            <w:vMerge w:val="restart"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  <w:r w:rsidRPr="00020BC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1601C" w:rsidRPr="00020BC4" w:rsidTr="00E80679">
        <w:trPr>
          <w:trHeight w:val="276"/>
        </w:trPr>
        <w:tc>
          <w:tcPr>
            <w:tcW w:w="1135" w:type="dxa"/>
            <w:vMerge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1601C" w:rsidRPr="00020BC4" w:rsidRDefault="0041601C" w:rsidP="00980A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1601C" w:rsidRPr="00020BC4" w:rsidRDefault="0041601C" w:rsidP="00980A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Земля - планета солнечной системы</w:t>
            </w:r>
          </w:p>
        </w:tc>
        <w:tc>
          <w:tcPr>
            <w:tcW w:w="4536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5 часов</w:t>
            </w: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1601C" w:rsidRPr="00020BC4" w:rsidRDefault="0041601C" w:rsidP="00980A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Загадочный мир литосферы</w:t>
            </w:r>
          </w:p>
        </w:tc>
        <w:tc>
          <w:tcPr>
            <w:tcW w:w="4536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7 часов</w:t>
            </w: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1601C" w:rsidRPr="00020BC4" w:rsidRDefault="00E80679" w:rsidP="00980A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Голубая планета</w:t>
            </w:r>
          </w:p>
        </w:tc>
        <w:tc>
          <w:tcPr>
            <w:tcW w:w="4536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10 часов</w:t>
            </w: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1601C" w:rsidRPr="00020BC4" w:rsidRDefault="0041601C" w:rsidP="00980A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Воздушный океан планеты</w:t>
            </w:r>
          </w:p>
        </w:tc>
        <w:tc>
          <w:tcPr>
            <w:tcW w:w="4536" w:type="dxa"/>
          </w:tcPr>
          <w:p w:rsidR="0041601C" w:rsidRPr="00020BC4" w:rsidRDefault="008608D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  <w:r w:rsidR="0041601C" w:rsidRPr="00020BC4">
              <w:rPr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1601C" w:rsidRPr="00020BC4" w:rsidRDefault="0041601C" w:rsidP="00980A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0BC4">
              <w:rPr>
                <w:bCs/>
                <w:color w:val="000000"/>
                <w:sz w:val="24"/>
                <w:szCs w:val="24"/>
              </w:rPr>
              <w:t>Живая оболочка Земли</w:t>
            </w:r>
          </w:p>
        </w:tc>
        <w:tc>
          <w:tcPr>
            <w:tcW w:w="4536" w:type="dxa"/>
          </w:tcPr>
          <w:p w:rsidR="0041601C" w:rsidRPr="00020BC4" w:rsidRDefault="00E80679" w:rsidP="00980A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="0041601C" w:rsidRPr="00020BC4">
              <w:rPr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41601C" w:rsidRPr="00020BC4" w:rsidTr="00E80679">
        <w:tc>
          <w:tcPr>
            <w:tcW w:w="1135" w:type="dxa"/>
          </w:tcPr>
          <w:p w:rsidR="0041601C" w:rsidRPr="00020BC4" w:rsidRDefault="0041601C" w:rsidP="00980A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1601C" w:rsidRPr="00020BC4" w:rsidRDefault="0041601C" w:rsidP="00980AD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20BC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41601C" w:rsidRPr="00020BC4" w:rsidRDefault="00E80679" w:rsidP="00980A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41601C" w:rsidRDefault="0041601C" w:rsidP="0041601C">
      <w:pPr>
        <w:jc w:val="both"/>
        <w:rPr>
          <w:sz w:val="24"/>
          <w:szCs w:val="24"/>
        </w:rPr>
      </w:pPr>
    </w:p>
    <w:p w:rsidR="00FF4217" w:rsidRPr="00FF4217" w:rsidRDefault="00E80679" w:rsidP="0041601C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</w:t>
      </w:r>
      <w:r w:rsidR="00FF4217" w:rsidRPr="00FF4217">
        <w:rPr>
          <w:b/>
          <w:sz w:val="28"/>
          <w:szCs w:val="28"/>
        </w:rPr>
        <w:t xml:space="preserve"> Календарно – тематическое планирование</w:t>
      </w:r>
    </w:p>
    <w:p w:rsidR="00FF4217" w:rsidRDefault="00FF4217" w:rsidP="0041601C">
      <w:pPr>
        <w:jc w:val="both"/>
        <w:rPr>
          <w:sz w:val="24"/>
          <w:szCs w:val="24"/>
        </w:rPr>
      </w:pPr>
    </w:p>
    <w:tbl>
      <w:tblPr>
        <w:tblStyle w:val="a8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7372"/>
        <w:gridCol w:w="1134"/>
        <w:gridCol w:w="1134"/>
      </w:tblGrid>
      <w:tr w:rsidR="00FF4217" w:rsidTr="00DB6D96">
        <w:trPr>
          <w:trHeight w:val="450"/>
        </w:trPr>
        <w:tc>
          <w:tcPr>
            <w:tcW w:w="851" w:type="dxa"/>
            <w:vMerge w:val="restart"/>
          </w:tcPr>
          <w:p w:rsidR="00FF4217" w:rsidRDefault="00FF4217" w:rsidP="003C48A5"/>
          <w:p w:rsidR="00D206C1" w:rsidRDefault="00FF4217" w:rsidP="003C48A5">
            <w:r>
              <w:t xml:space="preserve">№ </w:t>
            </w:r>
          </w:p>
          <w:p w:rsidR="00FF4217" w:rsidRDefault="00D206C1" w:rsidP="003C48A5">
            <w:r>
              <w:t xml:space="preserve"> </w:t>
            </w:r>
            <w:r w:rsidR="00FF4217">
              <w:t>П/П</w:t>
            </w:r>
          </w:p>
        </w:tc>
        <w:tc>
          <w:tcPr>
            <w:tcW w:w="7372" w:type="dxa"/>
            <w:vMerge w:val="restart"/>
          </w:tcPr>
          <w:p w:rsidR="00FF4217" w:rsidRDefault="00FF4217" w:rsidP="003C48A5"/>
          <w:p w:rsidR="00FF4217" w:rsidRPr="00D206C1" w:rsidRDefault="00FF4217" w:rsidP="003C48A5">
            <w:pPr>
              <w:rPr>
                <w:b/>
                <w:sz w:val="28"/>
                <w:szCs w:val="28"/>
              </w:rPr>
            </w:pPr>
            <w:r w:rsidRPr="00D206C1">
              <w:rPr>
                <w:b/>
                <w:sz w:val="28"/>
                <w:szCs w:val="28"/>
              </w:rPr>
              <w:t xml:space="preserve">                                           Тема </w:t>
            </w:r>
          </w:p>
        </w:tc>
        <w:tc>
          <w:tcPr>
            <w:tcW w:w="2268" w:type="dxa"/>
            <w:gridSpan w:val="2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 xml:space="preserve">              Дата </w:t>
            </w:r>
          </w:p>
        </w:tc>
      </w:tr>
      <w:tr w:rsidR="00FF4217" w:rsidTr="00DB6D96">
        <w:trPr>
          <w:trHeight w:val="250"/>
        </w:trPr>
        <w:tc>
          <w:tcPr>
            <w:tcW w:w="851" w:type="dxa"/>
            <w:vMerge/>
          </w:tcPr>
          <w:p w:rsidR="00FF4217" w:rsidRDefault="00FF4217" w:rsidP="003C48A5"/>
        </w:tc>
        <w:tc>
          <w:tcPr>
            <w:tcW w:w="7372" w:type="dxa"/>
            <w:vMerge/>
          </w:tcPr>
          <w:p w:rsidR="00FF4217" w:rsidRDefault="00FF4217" w:rsidP="003C48A5"/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 xml:space="preserve">План 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Факт</w:t>
            </w:r>
          </w:p>
        </w:tc>
      </w:tr>
      <w:tr w:rsidR="00FF4217" w:rsidTr="00DB6D96">
        <w:tc>
          <w:tcPr>
            <w:tcW w:w="10491" w:type="dxa"/>
            <w:gridSpan w:val="4"/>
          </w:tcPr>
          <w:p w:rsidR="00FF4217" w:rsidRPr="00D206C1" w:rsidRDefault="00FF4217" w:rsidP="003C48A5">
            <w:pPr>
              <w:rPr>
                <w:b/>
                <w:bCs/>
                <w:sz w:val="24"/>
                <w:szCs w:val="24"/>
              </w:rPr>
            </w:pPr>
            <w:r w:rsidRPr="00D206C1">
              <w:rPr>
                <w:b/>
                <w:bCs/>
                <w:sz w:val="24"/>
                <w:szCs w:val="24"/>
              </w:rPr>
              <w:t xml:space="preserve">Глава 1. </w:t>
            </w:r>
            <w:r w:rsidRPr="00D206C1">
              <w:rPr>
                <w:b/>
                <w:bCs/>
                <w:color w:val="000000"/>
                <w:sz w:val="24"/>
                <w:szCs w:val="24"/>
              </w:rPr>
              <w:t>Земля - планета солнечной системы</w:t>
            </w:r>
            <w:r w:rsidRPr="00D206C1">
              <w:rPr>
                <w:b/>
                <w:bCs/>
                <w:sz w:val="24"/>
                <w:szCs w:val="24"/>
              </w:rPr>
              <w:t xml:space="preserve"> – </w:t>
            </w:r>
            <w:r w:rsidRPr="00D206C1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D206C1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1.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Теории происхождения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05.09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2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Форма и размеры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12.09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3</w:t>
            </w:r>
          </w:p>
        </w:tc>
        <w:tc>
          <w:tcPr>
            <w:tcW w:w="7372" w:type="dxa"/>
          </w:tcPr>
          <w:p w:rsidR="00FF4217" w:rsidRDefault="00FF4217" w:rsidP="003C48A5">
            <w:r>
              <w:rPr>
                <w:sz w:val="24"/>
                <w:szCs w:val="24"/>
              </w:rPr>
              <w:t>Виды изображение Земли.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19.09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lastRenderedPageBreak/>
              <w:t>4</w:t>
            </w:r>
          </w:p>
        </w:tc>
        <w:tc>
          <w:tcPr>
            <w:tcW w:w="7372" w:type="dxa"/>
          </w:tcPr>
          <w:p w:rsidR="00FF4217" w:rsidRDefault="00FF4217" w:rsidP="003C48A5">
            <w:r>
              <w:rPr>
                <w:sz w:val="24"/>
                <w:szCs w:val="24"/>
              </w:rPr>
              <w:t>План местности.</w:t>
            </w:r>
            <w:r>
              <w:rPr>
                <w:rFonts w:eastAsia="Calibri"/>
                <w:bCs/>
                <w:sz w:val="24"/>
                <w:szCs w:val="24"/>
              </w:rPr>
              <w:t xml:space="preserve"> Ориентирование с помощью компаса и плана.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26.09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5</w:t>
            </w:r>
          </w:p>
        </w:tc>
        <w:tc>
          <w:tcPr>
            <w:tcW w:w="7372" w:type="dxa"/>
          </w:tcPr>
          <w:p w:rsidR="00FF4217" w:rsidRDefault="00FF4217" w:rsidP="003C48A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Географическая карта. Определение координат географических объектов.</w:t>
            </w:r>
          </w:p>
          <w:p w:rsidR="00FF4217" w:rsidRDefault="00FF4217" w:rsidP="003C48A5"/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03.10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10491" w:type="dxa"/>
            <w:gridSpan w:val="4"/>
          </w:tcPr>
          <w:p w:rsidR="00FF4217" w:rsidRPr="00D206C1" w:rsidRDefault="00FF4217" w:rsidP="003C48A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206C1">
              <w:rPr>
                <w:b/>
                <w:bCs/>
                <w:sz w:val="24"/>
                <w:szCs w:val="24"/>
              </w:rPr>
              <w:t xml:space="preserve">Глава 2. </w:t>
            </w:r>
            <w:r w:rsidRPr="00D206C1">
              <w:rPr>
                <w:b/>
                <w:bCs/>
                <w:color w:val="000000"/>
                <w:sz w:val="24"/>
                <w:szCs w:val="24"/>
              </w:rPr>
              <w:t>Загадочный мир литосферы</w:t>
            </w:r>
            <w:r w:rsidRPr="00D206C1">
              <w:rPr>
                <w:b/>
                <w:bCs/>
                <w:sz w:val="24"/>
                <w:szCs w:val="24"/>
              </w:rPr>
              <w:t xml:space="preserve"> - 7 часов</w:t>
            </w:r>
          </w:p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Строение литосферы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10.10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2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Движение литосферы</w:t>
            </w:r>
            <w:r>
              <w:rPr>
                <w:sz w:val="24"/>
                <w:szCs w:val="24"/>
              </w:rPr>
              <w:t xml:space="preserve">. </w:t>
            </w:r>
            <w:r w:rsidRPr="00A65884">
              <w:rPr>
                <w:sz w:val="24"/>
                <w:szCs w:val="24"/>
              </w:rPr>
              <w:t>Географические последствия землетрясений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17.10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3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Вулканы и гейзеры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24.10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4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Удивительные зодчие природы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07.11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5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Как возникли сокровища кладовых литосферы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14.11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6</w:t>
            </w:r>
          </w:p>
        </w:tc>
        <w:tc>
          <w:tcPr>
            <w:tcW w:w="7372" w:type="dxa"/>
          </w:tcPr>
          <w:p w:rsidR="00FF4217" w:rsidRPr="008608DC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Лик дна мирового океана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21.11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7</w:t>
            </w:r>
          </w:p>
        </w:tc>
        <w:tc>
          <w:tcPr>
            <w:tcW w:w="7372" w:type="dxa"/>
          </w:tcPr>
          <w:p w:rsidR="00FF4217" w:rsidRPr="008608DC" w:rsidRDefault="00FF4217" w:rsidP="003C48A5">
            <w:pPr>
              <w:rPr>
                <w:sz w:val="24"/>
                <w:szCs w:val="24"/>
              </w:rPr>
            </w:pPr>
            <w:r w:rsidRPr="008608DC">
              <w:rPr>
                <w:sz w:val="24"/>
                <w:szCs w:val="24"/>
              </w:rPr>
              <w:t>«Своя игра» по теме «Загадочный мир литосферы»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28.11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10491" w:type="dxa"/>
            <w:gridSpan w:val="4"/>
          </w:tcPr>
          <w:p w:rsidR="00FF4217" w:rsidRPr="00D206C1" w:rsidRDefault="00FF4217" w:rsidP="003C48A5">
            <w:pPr>
              <w:rPr>
                <w:b/>
                <w:sz w:val="24"/>
                <w:szCs w:val="24"/>
              </w:rPr>
            </w:pPr>
            <w:r w:rsidRPr="00D206C1">
              <w:rPr>
                <w:b/>
                <w:bCs/>
                <w:sz w:val="24"/>
                <w:szCs w:val="24"/>
              </w:rPr>
              <w:t xml:space="preserve">Глава 3. </w:t>
            </w:r>
            <w:r w:rsidRPr="00D206C1">
              <w:rPr>
                <w:b/>
                <w:bCs/>
                <w:color w:val="000000"/>
                <w:sz w:val="24"/>
                <w:szCs w:val="24"/>
              </w:rPr>
              <w:t>Водная оболочка Земли</w:t>
            </w:r>
            <w:r w:rsidRPr="00D206C1">
              <w:rPr>
                <w:b/>
                <w:sz w:val="24"/>
                <w:szCs w:val="24"/>
              </w:rPr>
              <w:t xml:space="preserve"> – 10 часов</w:t>
            </w:r>
          </w:p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Что входит в понятие гидросферы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05.12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2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Исследования Мирового океана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12.12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3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Рекордная глубина океана</w:t>
            </w:r>
            <w:r>
              <w:rPr>
                <w:sz w:val="24"/>
                <w:szCs w:val="24"/>
              </w:rPr>
              <w:t>.</w:t>
            </w:r>
            <w:r w:rsidRPr="00A65884">
              <w:rPr>
                <w:sz w:val="24"/>
                <w:szCs w:val="24"/>
              </w:rPr>
              <w:t xml:space="preserve"> Сокровища океана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19.12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4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Ледяные скитальцы океана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26.12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5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Движение гидросфер</w:t>
            </w:r>
            <w:proofErr w:type="gramStart"/>
            <w:r w:rsidRPr="00A65884">
              <w:rPr>
                <w:sz w:val="24"/>
                <w:szCs w:val="24"/>
              </w:rPr>
              <w:t>ы-</w:t>
            </w:r>
            <w:proofErr w:type="gramEnd"/>
            <w:r w:rsidRPr="00A65884">
              <w:rPr>
                <w:sz w:val="24"/>
                <w:szCs w:val="24"/>
              </w:rPr>
              <w:t xml:space="preserve"> волны, течения, цунами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16.01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6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Голубые артерии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23.01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7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Озера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30.01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8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Наводнения. Причины их возникновения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06.02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9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Ледники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13.02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10</w:t>
            </w:r>
          </w:p>
        </w:tc>
        <w:tc>
          <w:tcPr>
            <w:tcW w:w="7372" w:type="dxa"/>
          </w:tcPr>
          <w:p w:rsidR="00FF4217" w:rsidRDefault="00FF4217" w:rsidP="003C48A5">
            <w:r w:rsidRPr="008608DC">
              <w:rPr>
                <w:sz w:val="24"/>
                <w:szCs w:val="24"/>
              </w:rPr>
              <w:t>«Своя игра» по теме</w:t>
            </w:r>
            <w:r w:rsidRPr="00A6588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3C0382">
              <w:rPr>
                <w:bCs/>
                <w:color w:val="000000"/>
                <w:sz w:val="24"/>
                <w:szCs w:val="24"/>
              </w:rPr>
              <w:t>Водная оболочка Земли»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20.02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10491" w:type="dxa"/>
            <w:gridSpan w:val="4"/>
          </w:tcPr>
          <w:p w:rsidR="00FF4217" w:rsidRPr="00D206C1" w:rsidRDefault="00FF4217" w:rsidP="003C48A5">
            <w:pPr>
              <w:rPr>
                <w:b/>
                <w:sz w:val="24"/>
                <w:szCs w:val="24"/>
              </w:rPr>
            </w:pPr>
            <w:r w:rsidRPr="00D206C1">
              <w:rPr>
                <w:b/>
                <w:bCs/>
                <w:sz w:val="24"/>
                <w:szCs w:val="24"/>
              </w:rPr>
              <w:t xml:space="preserve">Глава 5. </w:t>
            </w:r>
            <w:r w:rsidRPr="00D206C1">
              <w:rPr>
                <w:b/>
                <w:bCs/>
                <w:color w:val="000000"/>
                <w:sz w:val="24"/>
                <w:szCs w:val="24"/>
              </w:rPr>
              <w:t>Воздушный океан планеты</w:t>
            </w:r>
            <w:r w:rsidRPr="00D206C1">
              <w:rPr>
                <w:b/>
                <w:sz w:val="24"/>
                <w:szCs w:val="24"/>
              </w:rPr>
              <w:t xml:space="preserve"> - 7 часов</w:t>
            </w:r>
          </w:p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Самая лёгкая оболочка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27.02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2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Движения атмосферы</w:t>
            </w:r>
            <w:r>
              <w:rPr>
                <w:sz w:val="24"/>
                <w:szCs w:val="24"/>
              </w:rPr>
              <w:t xml:space="preserve">. </w:t>
            </w:r>
            <w:r w:rsidRPr="00A65884">
              <w:rPr>
                <w:sz w:val="24"/>
                <w:szCs w:val="24"/>
              </w:rPr>
              <w:t>Ветры, приносящие беду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06.03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3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Гроза и её предвестники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13.03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4</w:t>
            </w:r>
          </w:p>
        </w:tc>
        <w:tc>
          <w:tcPr>
            <w:tcW w:w="7372" w:type="dxa"/>
          </w:tcPr>
          <w:p w:rsidR="00FF4217" w:rsidRDefault="00FF4217" w:rsidP="003C48A5">
            <w:proofErr w:type="gramStart"/>
            <w:r w:rsidRPr="00A65884">
              <w:rPr>
                <w:sz w:val="24"/>
                <w:szCs w:val="24"/>
              </w:rPr>
              <w:t>Рождённый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A65884">
              <w:rPr>
                <w:sz w:val="24"/>
                <w:szCs w:val="24"/>
              </w:rPr>
              <w:t xml:space="preserve"> в облаках</w:t>
            </w:r>
            <w:r>
              <w:rPr>
                <w:sz w:val="24"/>
                <w:szCs w:val="24"/>
              </w:rPr>
              <w:t xml:space="preserve">. </w:t>
            </w:r>
            <w:r w:rsidRPr="00A65884">
              <w:rPr>
                <w:sz w:val="24"/>
                <w:szCs w:val="24"/>
              </w:rPr>
              <w:t>Чудеса Атмосферы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20.03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5</w:t>
            </w:r>
          </w:p>
        </w:tc>
        <w:tc>
          <w:tcPr>
            <w:tcW w:w="7372" w:type="dxa"/>
          </w:tcPr>
          <w:p w:rsidR="00FF4217" w:rsidRDefault="00FF4217" w:rsidP="003C48A5">
            <w:r w:rsidRPr="00A65884">
              <w:rPr>
                <w:sz w:val="24"/>
                <w:szCs w:val="24"/>
              </w:rPr>
              <w:t>Погода на земле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03.04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6</w:t>
            </w:r>
          </w:p>
        </w:tc>
        <w:tc>
          <w:tcPr>
            <w:tcW w:w="7372" w:type="dxa"/>
          </w:tcPr>
          <w:p w:rsidR="00FF4217" w:rsidRPr="0005665E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Влияние изменения температуры и атмосферного давления на самочувствие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10.04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7</w:t>
            </w:r>
          </w:p>
        </w:tc>
        <w:tc>
          <w:tcPr>
            <w:tcW w:w="7372" w:type="dxa"/>
          </w:tcPr>
          <w:p w:rsidR="00FF4217" w:rsidRPr="0005665E" w:rsidRDefault="00FF4217" w:rsidP="003C48A5">
            <w:pPr>
              <w:jc w:val="both"/>
              <w:rPr>
                <w:sz w:val="24"/>
                <w:szCs w:val="24"/>
              </w:rPr>
            </w:pPr>
            <w:r w:rsidRPr="0005665E">
              <w:rPr>
                <w:sz w:val="24"/>
                <w:szCs w:val="24"/>
              </w:rPr>
              <w:t>«Своя игра» по теме</w:t>
            </w:r>
            <w:r w:rsidRPr="0005665E">
              <w:rPr>
                <w:bCs/>
                <w:color w:val="000000"/>
                <w:sz w:val="24"/>
                <w:szCs w:val="24"/>
              </w:rPr>
              <w:t xml:space="preserve"> «Воздушный океан планеты»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17.04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10491" w:type="dxa"/>
            <w:gridSpan w:val="4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  <w:bCs/>
                <w:color w:val="000000"/>
                <w:sz w:val="24"/>
                <w:szCs w:val="24"/>
              </w:rPr>
              <w:t>Живая оболочка Земли –  5 часов</w:t>
            </w: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1.</w:t>
            </w:r>
          </w:p>
        </w:tc>
        <w:tc>
          <w:tcPr>
            <w:tcW w:w="7372" w:type="dxa"/>
          </w:tcPr>
          <w:p w:rsidR="00FF4217" w:rsidRPr="00A65884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Биосфера</w:t>
            </w:r>
            <w:r>
              <w:rPr>
                <w:sz w:val="24"/>
                <w:szCs w:val="24"/>
              </w:rPr>
              <w:t xml:space="preserve"> </w:t>
            </w:r>
            <w:r w:rsidRPr="00A65884">
              <w:rPr>
                <w:sz w:val="24"/>
                <w:szCs w:val="24"/>
              </w:rPr>
              <w:t>- живая оболочка Земли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24.04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2</w:t>
            </w:r>
          </w:p>
        </w:tc>
        <w:tc>
          <w:tcPr>
            <w:tcW w:w="7372" w:type="dxa"/>
          </w:tcPr>
          <w:p w:rsidR="00FF4217" w:rsidRPr="00A65884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Географическая оболочка.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08.05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3</w:t>
            </w:r>
          </w:p>
        </w:tc>
        <w:tc>
          <w:tcPr>
            <w:tcW w:w="7372" w:type="dxa"/>
          </w:tcPr>
          <w:p w:rsidR="00FF4217" w:rsidRPr="00A65884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Роль живых организмов в географической оболочке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15.05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4</w:t>
            </w:r>
          </w:p>
        </w:tc>
        <w:tc>
          <w:tcPr>
            <w:tcW w:w="7372" w:type="dxa"/>
          </w:tcPr>
          <w:p w:rsidR="00FF4217" w:rsidRPr="00A65884" w:rsidRDefault="00FF4217" w:rsidP="003C48A5">
            <w:pPr>
              <w:jc w:val="both"/>
              <w:rPr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Разнообразие растительного и животного мира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22.05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  <w:tr w:rsidR="00FF4217" w:rsidTr="00DB6D96">
        <w:tc>
          <w:tcPr>
            <w:tcW w:w="851" w:type="dxa"/>
          </w:tcPr>
          <w:p w:rsidR="00FF4217" w:rsidRDefault="00FF4217" w:rsidP="003C48A5">
            <w:r>
              <w:t>5</w:t>
            </w:r>
          </w:p>
        </w:tc>
        <w:tc>
          <w:tcPr>
            <w:tcW w:w="7372" w:type="dxa"/>
          </w:tcPr>
          <w:p w:rsidR="00FF4217" w:rsidRPr="0005665E" w:rsidRDefault="00FF4217" w:rsidP="003C48A5">
            <w:pPr>
              <w:jc w:val="both"/>
              <w:rPr>
                <w:b/>
                <w:sz w:val="24"/>
                <w:szCs w:val="24"/>
              </w:rPr>
            </w:pPr>
            <w:r w:rsidRPr="00A65884">
              <w:rPr>
                <w:sz w:val="24"/>
                <w:szCs w:val="24"/>
              </w:rPr>
              <w:t>В защиту окружающей природы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  <w:r w:rsidRPr="00D206C1">
              <w:rPr>
                <w:b/>
              </w:rPr>
              <w:t>29.05</w:t>
            </w:r>
          </w:p>
        </w:tc>
        <w:tc>
          <w:tcPr>
            <w:tcW w:w="1134" w:type="dxa"/>
          </w:tcPr>
          <w:p w:rsidR="00FF4217" w:rsidRPr="00D206C1" w:rsidRDefault="00FF4217" w:rsidP="003C48A5">
            <w:pPr>
              <w:rPr>
                <w:b/>
              </w:rPr>
            </w:pPr>
          </w:p>
        </w:tc>
      </w:tr>
    </w:tbl>
    <w:p w:rsidR="00FF4217" w:rsidRDefault="00FF4217" w:rsidP="0041601C">
      <w:pPr>
        <w:jc w:val="both"/>
        <w:rPr>
          <w:sz w:val="24"/>
          <w:szCs w:val="24"/>
        </w:rPr>
      </w:pPr>
    </w:p>
    <w:p w:rsidR="00FF4217" w:rsidRDefault="00FF4217" w:rsidP="0041601C">
      <w:pPr>
        <w:jc w:val="both"/>
        <w:rPr>
          <w:sz w:val="24"/>
          <w:szCs w:val="24"/>
        </w:rPr>
      </w:pPr>
    </w:p>
    <w:p w:rsidR="00FF4217" w:rsidRDefault="00FF4217" w:rsidP="0041601C">
      <w:pPr>
        <w:jc w:val="both"/>
        <w:rPr>
          <w:sz w:val="24"/>
          <w:szCs w:val="24"/>
        </w:rPr>
      </w:pPr>
    </w:p>
    <w:p w:rsidR="00FF4217" w:rsidRDefault="00FF4217" w:rsidP="0041601C">
      <w:pPr>
        <w:jc w:val="both"/>
        <w:rPr>
          <w:sz w:val="24"/>
          <w:szCs w:val="24"/>
        </w:rPr>
      </w:pPr>
    </w:p>
    <w:p w:rsidR="00FF4217" w:rsidRDefault="00FF4217" w:rsidP="0041601C">
      <w:pPr>
        <w:jc w:val="both"/>
        <w:rPr>
          <w:sz w:val="24"/>
          <w:szCs w:val="24"/>
        </w:rPr>
      </w:pPr>
    </w:p>
    <w:p w:rsidR="00FF4217" w:rsidRPr="00020BC4" w:rsidRDefault="00FF4217" w:rsidP="0041601C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283"/>
        <w:gridCol w:w="3215"/>
      </w:tblGrid>
      <w:tr w:rsidR="008C69E1" w:rsidRPr="00AA6256" w:rsidTr="00552471">
        <w:trPr>
          <w:trHeight w:val="2176"/>
        </w:trPr>
        <w:tc>
          <w:tcPr>
            <w:tcW w:w="6283" w:type="dxa"/>
          </w:tcPr>
          <w:p w:rsidR="008C69E1" w:rsidRPr="00AA6256" w:rsidRDefault="008C69E1" w:rsidP="00085914">
            <w:pPr>
              <w:rPr>
                <w:rFonts w:eastAsia="Calibri"/>
                <w:sz w:val="24"/>
                <w:szCs w:val="24"/>
              </w:rPr>
            </w:pP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СОГЛАСОВАНО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Протокол заседания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методического объединения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естественно – математического цикла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МБОУ Верхнеобливская ООШ</w:t>
            </w:r>
          </w:p>
          <w:p w:rsidR="008C69E1" w:rsidRPr="00AA6256" w:rsidRDefault="002C39E0" w:rsidP="00085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31.08. 2017 </w:t>
            </w:r>
            <w:r w:rsidR="008C69E1" w:rsidRPr="00AA6256">
              <w:rPr>
                <w:sz w:val="24"/>
                <w:szCs w:val="24"/>
              </w:rPr>
              <w:t>года     №1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 xml:space="preserve">          Мороз С.А.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(руководитель ШМО)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</w:p>
          <w:p w:rsidR="008C69E1" w:rsidRPr="00AA6256" w:rsidRDefault="008C69E1" w:rsidP="000859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15" w:type="dxa"/>
          </w:tcPr>
          <w:p w:rsidR="008C69E1" w:rsidRPr="00AA6256" w:rsidRDefault="008C69E1" w:rsidP="00085914">
            <w:pPr>
              <w:rPr>
                <w:rFonts w:eastAsia="Calibri"/>
                <w:sz w:val="24"/>
                <w:szCs w:val="24"/>
              </w:rPr>
            </w:pP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СОГЛАСОВАНО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>Заместитель директора по УВР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  <w:r w:rsidRPr="00AA6256">
              <w:rPr>
                <w:sz w:val="24"/>
                <w:szCs w:val="24"/>
              </w:rPr>
              <w:t xml:space="preserve">Кисленко Г.А.   </w:t>
            </w:r>
          </w:p>
          <w:p w:rsidR="008C69E1" w:rsidRPr="00AA6256" w:rsidRDefault="008C69E1" w:rsidP="00085914">
            <w:pPr>
              <w:rPr>
                <w:sz w:val="24"/>
                <w:szCs w:val="24"/>
              </w:rPr>
            </w:pPr>
          </w:p>
          <w:p w:rsidR="008C69E1" w:rsidRPr="00AA6256" w:rsidRDefault="002C39E0" w:rsidP="0008591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31.08. 2017</w:t>
            </w:r>
            <w:r w:rsidR="008C69E1" w:rsidRPr="00AA6256">
              <w:rPr>
                <w:sz w:val="24"/>
                <w:szCs w:val="24"/>
              </w:rPr>
              <w:t xml:space="preserve">  года</w:t>
            </w:r>
          </w:p>
        </w:tc>
      </w:tr>
    </w:tbl>
    <w:p w:rsidR="00860CB2" w:rsidRDefault="00860CB2" w:rsidP="00552471">
      <w:pPr>
        <w:spacing w:line="276" w:lineRule="auto"/>
        <w:jc w:val="both"/>
      </w:pPr>
    </w:p>
    <w:sectPr w:rsidR="00860CB2" w:rsidSect="00D0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01C"/>
    <w:rsid w:val="0005665E"/>
    <w:rsid w:val="002C39E0"/>
    <w:rsid w:val="003C0382"/>
    <w:rsid w:val="0041601C"/>
    <w:rsid w:val="00552471"/>
    <w:rsid w:val="00570E54"/>
    <w:rsid w:val="00611457"/>
    <w:rsid w:val="006D123C"/>
    <w:rsid w:val="007668AC"/>
    <w:rsid w:val="007E64B9"/>
    <w:rsid w:val="008608DC"/>
    <w:rsid w:val="00860CB2"/>
    <w:rsid w:val="00865BC6"/>
    <w:rsid w:val="008C69E1"/>
    <w:rsid w:val="00A03F03"/>
    <w:rsid w:val="00A54C86"/>
    <w:rsid w:val="00A95922"/>
    <w:rsid w:val="00AD4385"/>
    <w:rsid w:val="00C84C13"/>
    <w:rsid w:val="00D05BBF"/>
    <w:rsid w:val="00D206C1"/>
    <w:rsid w:val="00DB6D96"/>
    <w:rsid w:val="00E80679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601C"/>
    <w:pPr>
      <w:widowControl/>
      <w:autoSpaceDE/>
      <w:autoSpaceDN/>
      <w:adjustRightInd/>
      <w:spacing w:after="120" w:line="264" w:lineRule="auto"/>
      <w:ind w:firstLine="454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rsid w:val="0041601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Обычный (веб) Знак"/>
    <w:link w:val="a6"/>
    <w:semiHidden/>
    <w:locked/>
    <w:rsid w:val="008C6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semiHidden/>
    <w:unhideWhenUsed/>
    <w:rsid w:val="008C69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1 см"/>
    <w:basedOn w:val="a"/>
    <w:rsid w:val="008C69E1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character" w:styleId="a7">
    <w:name w:val="Emphasis"/>
    <w:basedOn w:val="a0"/>
    <w:qFormat/>
    <w:rsid w:val="008C69E1"/>
    <w:rPr>
      <w:i/>
      <w:iCs/>
    </w:rPr>
  </w:style>
  <w:style w:type="table" w:styleId="a8">
    <w:name w:val="Table Grid"/>
    <w:basedOn w:val="a1"/>
    <w:uiPriority w:val="59"/>
    <w:rsid w:val="0086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14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4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7668AC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7668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24</cp:revision>
  <cp:lastPrinted>2017-10-31T07:14:00Z</cp:lastPrinted>
  <dcterms:created xsi:type="dcterms:W3CDTF">2016-09-08T09:19:00Z</dcterms:created>
  <dcterms:modified xsi:type="dcterms:W3CDTF">2017-11-07T08:12:00Z</dcterms:modified>
</cp:coreProperties>
</file>